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6FD" w:rsidRPr="00B676FD" w:rsidRDefault="00B676FD" w:rsidP="00B676FD">
      <w:pPr>
        <w:jc w:val="center"/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 xml:space="preserve">АНАЛИЗ ВОСПИТАТЕЛЬНОЙ РАБОТЫ </w:t>
      </w:r>
      <w:proofErr w:type="gramStart"/>
      <w:r w:rsidRPr="00B676FD">
        <w:rPr>
          <w:rFonts w:ascii="Times New Roman" w:hAnsi="Times New Roman"/>
          <w:sz w:val="28"/>
          <w:szCs w:val="28"/>
        </w:rPr>
        <w:t>ЗА</w:t>
      </w:r>
      <w:proofErr w:type="gramEnd"/>
    </w:p>
    <w:p w:rsidR="00B676FD" w:rsidRPr="00B676FD" w:rsidRDefault="00B676FD" w:rsidP="00B676FD">
      <w:pPr>
        <w:jc w:val="center"/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2015-2016 учебный год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Классного руководителя 5 «А» класса Харитонова А.С</w:t>
      </w:r>
      <w:r w:rsidRPr="00B676FD">
        <w:rPr>
          <w:rFonts w:ascii="Times New Roman" w:hAnsi="Times New Roman"/>
          <w:sz w:val="28"/>
          <w:szCs w:val="28"/>
        </w:rPr>
        <w:t>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классе 29 человек (12 девочек и 17</w:t>
      </w:r>
      <w:r w:rsidRPr="00B676FD">
        <w:rPr>
          <w:rFonts w:ascii="Times New Roman" w:hAnsi="Times New Roman"/>
          <w:sz w:val="28"/>
          <w:szCs w:val="28"/>
        </w:rPr>
        <w:t xml:space="preserve"> мальчиков).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 работа в 5 «А</w:t>
      </w:r>
      <w:r w:rsidRPr="00B676FD">
        <w:rPr>
          <w:rFonts w:ascii="Times New Roman" w:hAnsi="Times New Roman"/>
          <w:sz w:val="28"/>
          <w:szCs w:val="28"/>
        </w:rPr>
        <w:t>» классе велась в рамках основных направлений воспитательной работы в школе. Тема воспитательной работы: «Построение отношений в коллективе на основе доверия, истинной ответственности, взаимопонимания».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В 2015-2016 учебном году передо мной как классным руководителем стояли следующие воспитательные задачи: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•</w:t>
      </w:r>
      <w:r w:rsidRPr="00B676FD">
        <w:rPr>
          <w:rFonts w:ascii="Times New Roman" w:hAnsi="Times New Roman"/>
          <w:sz w:val="28"/>
          <w:szCs w:val="28"/>
        </w:rPr>
        <w:tab/>
        <w:t>Развивать познавательные интересы, творческий потенциал каждого ученика и реализовывать их в различных сферах деятельности;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•</w:t>
      </w:r>
      <w:r w:rsidRPr="00B676FD">
        <w:rPr>
          <w:rFonts w:ascii="Times New Roman" w:hAnsi="Times New Roman"/>
          <w:sz w:val="28"/>
          <w:szCs w:val="28"/>
        </w:rPr>
        <w:tab/>
        <w:t>Приобщать учащихся к богатству общечеловеческой культуры своей Родины;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•</w:t>
      </w:r>
      <w:r w:rsidRPr="00B676FD">
        <w:rPr>
          <w:rFonts w:ascii="Times New Roman" w:hAnsi="Times New Roman"/>
          <w:sz w:val="28"/>
          <w:szCs w:val="28"/>
        </w:rPr>
        <w:tab/>
        <w:t>Способствовать формированию у детей чувства толерантности, общечеловеческих норм (доброты, взаимопонимания, милосердия), культуры общения;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•</w:t>
      </w:r>
      <w:r w:rsidRPr="00B676FD">
        <w:rPr>
          <w:rFonts w:ascii="Times New Roman" w:hAnsi="Times New Roman"/>
          <w:sz w:val="28"/>
          <w:szCs w:val="28"/>
        </w:rPr>
        <w:tab/>
        <w:t>Воспитывать чувства собственного достоинства, чувства личной ответственности за свои дела и поступки, умение соотносить их с интересами коллектива;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•</w:t>
      </w:r>
      <w:r w:rsidRPr="00B676FD">
        <w:rPr>
          <w:rFonts w:ascii="Times New Roman" w:hAnsi="Times New Roman"/>
          <w:sz w:val="28"/>
          <w:szCs w:val="28"/>
        </w:rPr>
        <w:tab/>
        <w:t>Способствовать формированию учащихся опыта решения собственных проблем, развивать способности к объективной самооценке, к социальной адаптации.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начале учебного года</w:t>
      </w:r>
      <w:r w:rsidRPr="00B676FD">
        <w:rPr>
          <w:rFonts w:ascii="Times New Roman" w:hAnsi="Times New Roman"/>
          <w:sz w:val="28"/>
          <w:szCs w:val="28"/>
        </w:rPr>
        <w:t xml:space="preserve"> стояла главная задача – обеспечить адаптацию вчерашних учеников начальной</w:t>
      </w:r>
      <w:r>
        <w:rPr>
          <w:rFonts w:ascii="Times New Roman" w:hAnsi="Times New Roman"/>
          <w:sz w:val="28"/>
          <w:szCs w:val="28"/>
        </w:rPr>
        <w:t xml:space="preserve"> школы к условиям средней школы</w:t>
      </w:r>
      <w:r w:rsidRPr="00B676FD">
        <w:rPr>
          <w:rFonts w:ascii="Times New Roman" w:hAnsi="Times New Roman"/>
          <w:sz w:val="28"/>
          <w:szCs w:val="28"/>
        </w:rPr>
        <w:t xml:space="preserve">. Отличительной чертой средней школы, на мой </w:t>
      </w:r>
      <w:proofErr w:type="gramStart"/>
      <w:r w:rsidRPr="00B676FD">
        <w:rPr>
          <w:rFonts w:ascii="Times New Roman" w:hAnsi="Times New Roman"/>
          <w:sz w:val="28"/>
          <w:szCs w:val="28"/>
        </w:rPr>
        <w:t>взгляд</w:t>
      </w:r>
      <w:proofErr w:type="gramEnd"/>
      <w:r w:rsidRPr="00B676FD">
        <w:rPr>
          <w:rFonts w:ascii="Times New Roman" w:hAnsi="Times New Roman"/>
          <w:sz w:val="28"/>
          <w:szCs w:val="28"/>
        </w:rPr>
        <w:t xml:space="preserve"> и задачи ФГОС, является ставка учителей на большую долю самостоятельности детей как в учебе, так и во внеклассной жизни, Успешно и безболезненно прошло привыкание учеников к новым учителям и их требованиям.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В начале учебного года я получила сформированный кол</w:t>
      </w:r>
      <w:r>
        <w:rPr>
          <w:rFonts w:ascii="Times New Roman" w:hAnsi="Times New Roman"/>
          <w:sz w:val="28"/>
          <w:szCs w:val="28"/>
        </w:rPr>
        <w:t xml:space="preserve">лектив. В 5-м классе пришло трое новых ребят: Алексеева Виктория, Мачавариани Давид и </w:t>
      </w:r>
      <w:proofErr w:type="spellStart"/>
      <w:r>
        <w:rPr>
          <w:rFonts w:ascii="Times New Roman" w:hAnsi="Times New Roman"/>
          <w:sz w:val="28"/>
          <w:szCs w:val="28"/>
        </w:rPr>
        <w:t>Плаксий</w:t>
      </w:r>
      <w:proofErr w:type="spellEnd"/>
      <w:r>
        <w:rPr>
          <w:rFonts w:ascii="Times New Roman" w:hAnsi="Times New Roman"/>
          <w:sz w:val="28"/>
          <w:szCs w:val="28"/>
        </w:rPr>
        <w:t xml:space="preserve"> Ангелина</w:t>
      </w:r>
      <w:r w:rsidRPr="00B676F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 во второй четверти к нашему коллективу присоединились ещё двое ребят: </w:t>
      </w:r>
      <w:proofErr w:type="spellStart"/>
      <w:r>
        <w:rPr>
          <w:rFonts w:ascii="Times New Roman" w:hAnsi="Times New Roman"/>
          <w:sz w:val="28"/>
          <w:szCs w:val="28"/>
        </w:rPr>
        <w:t>Варзер</w:t>
      </w:r>
      <w:proofErr w:type="spellEnd"/>
      <w:r>
        <w:rPr>
          <w:rFonts w:ascii="Times New Roman" w:hAnsi="Times New Roman"/>
          <w:sz w:val="28"/>
          <w:szCs w:val="28"/>
        </w:rPr>
        <w:t xml:space="preserve"> Виктор и </w:t>
      </w:r>
      <w:proofErr w:type="spellStart"/>
      <w:r>
        <w:rPr>
          <w:rFonts w:ascii="Times New Roman" w:hAnsi="Times New Roman"/>
          <w:sz w:val="28"/>
          <w:szCs w:val="28"/>
        </w:rPr>
        <w:t>Иммель</w:t>
      </w:r>
      <w:proofErr w:type="spellEnd"/>
      <w:r>
        <w:rPr>
          <w:rFonts w:ascii="Times New Roman" w:hAnsi="Times New Roman"/>
          <w:sz w:val="28"/>
          <w:szCs w:val="28"/>
        </w:rPr>
        <w:t xml:space="preserve"> Марк. </w:t>
      </w:r>
      <w:r w:rsidRPr="00B676FD">
        <w:rPr>
          <w:rFonts w:ascii="Times New Roman" w:hAnsi="Times New Roman"/>
          <w:sz w:val="28"/>
          <w:szCs w:val="28"/>
        </w:rPr>
        <w:t xml:space="preserve"> Моей задачей было обеспечить ко</w:t>
      </w:r>
      <w:r>
        <w:rPr>
          <w:rFonts w:ascii="Times New Roman" w:hAnsi="Times New Roman"/>
          <w:sz w:val="28"/>
          <w:szCs w:val="28"/>
        </w:rPr>
        <w:t>мфортное ощущение каждого учени</w:t>
      </w:r>
      <w:r w:rsidRPr="00B676FD">
        <w:rPr>
          <w:rFonts w:ascii="Times New Roman" w:hAnsi="Times New Roman"/>
          <w:sz w:val="28"/>
          <w:szCs w:val="28"/>
        </w:rPr>
        <w:t>ка этого коллектива в условиях средней школы.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 xml:space="preserve">Как и во всяком коллективе в классе есть дети с лидерскими качествами и дети, выпадающие из коллектива по тем или иным причинам. Поэтому во </w:t>
      </w:r>
      <w:r>
        <w:rPr>
          <w:rFonts w:ascii="Times New Roman" w:hAnsi="Times New Roman"/>
          <w:sz w:val="28"/>
          <w:szCs w:val="28"/>
        </w:rPr>
        <w:t>внеклассные мероприятия  вовлекались абсолютно все дети</w:t>
      </w:r>
      <w:r w:rsidRPr="00B676FD">
        <w:rPr>
          <w:rFonts w:ascii="Times New Roman" w:hAnsi="Times New Roman"/>
          <w:sz w:val="28"/>
          <w:szCs w:val="28"/>
        </w:rPr>
        <w:t>. Думаю, что мне это удавалось. Ребята активно у</w:t>
      </w:r>
      <w:r>
        <w:rPr>
          <w:rFonts w:ascii="Times New Roman" w:hAnsi="Times New Roman"/>
          <w:sz w:val="28"/>
          <w:szCs w:val="28"/>
        </w:rPr>
        <w:t>частвовали в празднике ко «Дню Матери»</w:t>
      </w:r>
      <w:r w:rsidRPr="00B676FD">
        <w:rPr>
          <w:rFonts w:ascii="Times New Roman" w:hAnsi="Times New Roman"/>
          <w:sz w:val="28"/>
          <w:szCs w:val="28"/>
        </w:rPr>
        <w:t>,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исполнении военно-патриотической песни в рамках месячника по военно-патриотической подготовке, где наш класс занял 2-е место, в постановке</w:t>
      </w:r>
      <w:r w:rsidR="009B791F">
        <w:rPr>
          <w:rFonts w:ascii="Times New Roman" w:hAnsi="Times New Roman"/>
          <w:sz w:val="28"/>
          <w:szCs w:val="28"/>
        </w:rPr>
        <w:t xml:space="preserve"> представления к Новому году, не </w:t>
      </w:r>
      <w:r>
        <w:rPr>
          <w:rFonts w:ascii="Times New Roman" w:hAnsi="Times New Roman"/>
          <w:sz w:val="28"/>
          <w:szCs w:val="28"/>
        </w:rPr>
        <w:t>раз выступала на общешкольных мероприятиях ко Дню учителя , 8 марта и 23 февраля.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Формированию коллектива, кроме творческих дел, способствовало и проведение регулярных кла</w:t>
      </w:r>
      <w:r>
        <w:rPr>
          <w:rFonts w:ascii="Times New Roman" w:hAnsi="Times New Roman"/>
          <w:sz w:val="28"/>
          <w:szCs w:val="28"/>
        </w:rPr>
        <w:t>ссных часов: «Никто не забыт, ничто не забыто», «Что такое добро», «Тепло её рук», «Быть здоровым - это модно</w:t>
      </w:r>
      <w:r w:rsidRPr="00B676FD">
        <w:rPr>
          <w:rFonts w:ascii="Times New Roman" w:hAnsi="Times New Roman"/>
          <w:sz w:val="28"/>
          <w:szCs w:val="28"/>
        </w:rPr>
        <w:t xml:space="preserve">» и другие. На классных часах рассматривали вопросы культуры поведения, правил поведения в школе, в общественных местах. Большую помощь в адаптации и сплочении </w:t>
      </w:r>
      <w:r>
        <w:rPr>
          <w:rFonts w:ascii="Times New Roman" w:hAnsi="Times New Roman"/>
          <w:sz w:val="28"/>
          <w:szCs w:val="28"/>
        </w:rPr>
        <w:t>коллектива оказал психолог и руководство школы, родители</w:t>
      </w:r>
      <w:r w:rsidRPr="00B676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приглашенные гости</w:t>
      </w:r>
      <w:r w:rsidRPr="00B676FD">
        <w:rPr>
          <w:rFonts w:ascii="Times New Roman" w:hAnsi="Times New Roman"/>
          <w:sz w:val="28"/>
          <w:szCs w:val="28"/>
        </w:rPr>
        <w:t>. Методы воспитательного воздействия, формы и средства педагогического влияния были разными: о</w:t>
      </w:r>
      <w:r>
        <w:rPr>
          <w:rFonts w:ascii="Times New Roman" w:hAnsi="Times New Roman"/>
          <w:sz w:val="28"/>
          <w:szCs w:val="28"/>
        </w:rPr>
        <w:t>т бесед, практических занятий,</w:t>
      </w:r>
      <w:r w:rsidRPr="00B676FD">
        <w:rPr>
          <w:rFonts w:ascii="Times New Roman" w:hAnsi="Times New Roman"/>
          <w:sz w:val="28"/>
          <w:szCs w:val="28"/>
        </w:rPr>
        <w:t xml:space="preserve"> игр, деловых разговоров</w:t>
      </w:r>
      <w:r>
        <w:rPr>
          <w:rFonts w:ascii="Times New Roman" w:hAnsi="Times New Roman"/>
          <w:sz w:val="28"/>
          <w:szCs w:val="28"/>
        </w:rPr>
        <w:t>, до встреч с участниками боевых действий</w:t>
      </w:r>
      <w:r w:rsidRPr="00B676FD">
        <w:rPr>
          <w:rFonts w:ascii="Times New Roman" w:hAnsi="Times New Roman"/>
          <w:sz w:val="28"/>
          <w:szCs w:val="28"/>
        </w:rPr>
        <w:t>. Учащиеся адекватно реагировали на замечания и беседы.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Воспитательное взаимодействие осуществлялось с учителями – предметниками, которые оказывали учащимся помощь в учебе. В</w:t>
      </w:r>
      <w:r>
        <w:rPr>
          <w:rFonts w:ascii="Times New Roman" w:hAnsi="Times New Roman"/>
          <w:sz w:val="28"/>
          <w:szCs w:val="28"/>
        </w:rPr>
        <w:t xml:space="preserve"> классе 100% успеваемость. Из 29 учащихся 15</w:t>
      </w:r>
      <w:r w:rsidRPr="00B676FD">
        <w:rPr>
          <w:rFonts w:ascii="Times New Roman" w:hAnsi="Times New Roman"/>
          <w:sz w:val="28"/>
          <w:szCs w:val="28"/>
        </w:rPr>
        <w:t xml:space="preserve"> закончили год на «4» и «5</w:t>
      </w:r>
      <w:r>
        <w:rPr>
          <w:rFonts w:ascii="Times New Roman" w:hAnsi="Times New Roman"/>
          <w:sz w:val="28"/>
          <w:szCs w:val="28"/>
        </w:rPr>
        <w:t>». Семеро</w:t>
      </w:r>
      <w:r w:rsidRPr="00B676FD">
        <w:rPr>
          <w:rFonts w:ascii="Times New Roman" w:hAnsi="Times New Roman"/>
          <w:sz w:val="28"/>
          <w:szCs w:val="28"/>
        </w:rPr>
        <w:t xml:space="preserve"> учащихся (</w:t>
      </w:r>
      <w:r>
        <w:rPr>
          <w:rFonts w:ascii="Times New Roman" w:hAnsi="Times New Roman"/>
          <w:sz w:val="28"/>
          <w:szCs w:val="28"/>
        </w:rPr>
        <w:t xml:space="preserve">Украинская Анастасия, </w:t>
      </w:r>
      <w:proofErr w:type="spellStart"/>
      <w:r>
        <w:rPr>
          <w:rFonts w:ascii="Times New Roman" w:hAnsi="Times New Roman"/>
          <w:sz w:val="28"/>
          <w:szCs w:val="28"/>
        </w:rPr>
        <w:t>Шелудько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Анастасия, Чесноков Владислав, Шевченко Александр, </w:t>
      </w:r>
      <w:proofErr w:type="spellStart"/>
      <w:r>
        <w:rPr>
          <w:rFonts w:ascii="Times New Roman" w:hAnsi="Times New Roman"/>
          <w:sz w:val="28"/>
          <w:szCs w:val="28"/>
        </w:rPr>
        <w:t>Плаксий</w:t>
      </w:r>
      <w:proofErr w:type="spellEnd"/>
      <w:r>
        <w:rPr>
          <w:rFonts w:ascii="Times New Roman" w:hAnsi="Times New Roman"/>
          <w:sz w:val="28"/>
          <w:szCs w:val="28"/>
        </w:rPr>
        <w:t xml:space="preserve"> Ангелина, Демьяненко Светлана, Лабутина Диана) закончили год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отлично</w:t>
      </w:r>
      <w:r w:rsidRPr="00B676FD">
        <w:rPr>
          <w:rFonts w:ascii="Times New Roman" w:hAnsi="Times New Roman"/>
          <w:sz w:val="28"/>
          <w:szCs w:val="28"/>
        </w:rPr>
        <w:t xml:space="preserve">. В следующем учебном году необходимо продолжить работу по сохранению и повышению качества </w:t>
      </w:r>
      <w:proofErr w:type="spellStart"/>
      <w:r w:rsidRPr="00B676FD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B676FD">
        <w:rPr>
          <w:rFonts w:ascii="Times New Roman" w:hAnsi="Times New Roman"/>
          <w:sz w:val="28"/>
          <w:szCs w:val="28"/>
        </w:rPr>
        <w:t xml:space="preserve"> в классе.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 xml:space="preserve">Классному руководителю удалось организовать взаимодействие педагогов. Не снижается качество </w:t>
      </w:r>
      <w:proofErr w:type="spellStart"/>
      <w:r w:rsidRPr="00B676FD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B676FD">
        <w:rPr>
          <w:rFonts w:ascii="Times New Roman" w:hAnsi="Times New Roman"/>
          <w:sz w:val="28"/>
          <w:szCs w:val="28"/>
        </w:rPr>
        <w:t xml:space="preserve">, имеются призеры и победители общешкольных соревнований в личном первенстве, в общешкольных конкурсах по </w:t>
      </w:r>
      <w:r>
        <w:rPr>
          <w:rFonts w:ascii="Times New Roman" w:hAnsi="Times New Roman"/>
          <w:sz w:val="28"/>
          <w:szCs w:val="28"/>
        </w:rPr>
        <w:t>предметам. Так Чесноков Владислав</w:t>
      </w:r>
      <w:r w:rsidRPr="00B676FD">
        <w:rPr>
          <w:rFonts w:ascii="Times New Roman" w:hAnsi="Times New Roman"/>
          <w:sz w:val="28"/>
          <w:szCs w:val="28"/>
        </w:rPr>
        <w:t xml:space="preserve"> стал побе</w:t>
      </w:r>
      <w:r>
        <w:rPr>
          <w:rFonts w:ascii="Times New Roman" w:hAnsi="Times New Roman"/>
          <w:sz w:val="28"/>
          <w:szCs w:val="28"/>
        </w:rPr>
        <w:t>дителем в олимпиаде по математике</w:t>
      </w:r>
      <w:r w:rsidRPr="00B676FD">
        <w:rPr>
          <w:rFonts w:ascii="Times New Roman" w:hAnsi="Times New Roman"/>
          <w:sz w:val="28"/>
          <w:szCs w:val="28"/>
        </w:rPr>
        <w:t xml:space="preserve"> среди учащихся школы</w:t>
      </w:r>
      <w:r>
        <w:rPr>
          <w:rFonts w:ascii="Times New Roman" w:hAnsi="Times New Roman"/>
          <w:sz w:val="28"/>
          <w:szCs w:val="28"/>
        </w:rPr>
        <w:t xml:space="preserve"> и вышел на окружной этап. Алексеева Виктория</w:t>
      </w:r>
      <w:r w:rsidRPr="00B676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стала победителем в городских соревнованиях по плаванию</w:t>
      </w:r>
      <w:r w:rsidRPr="00B676FD">
        <w:rPr>
          <w:rFonts w:ascii="Times New Roman" w:hAnsi="Times New Roman"/>
          <w:sz w:val="28"/>
          <w:szCs w:val="28"/>
        </w:rPr>
        <w:t>. Необходимо сохранить данный потенциал учащихся на следующий год.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В классе 50% учащихся занимаются дополнительным образованием вне школы и 100% учащихся посещают кружки в школе. Необходимо и в следующем году поддерживать их интерес к спорту и дополнительному образованию.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С родителями учащихся организованна тесная связь. Родители принимают активное участие в делах класса: в организации поездок за город, посещение родительских классных и общешкольных с</w:t>
      </w:r>
      <w:r>
        <w:rPr>
          <w:rFonts w:ascii="Times New Roman" w:hAnsi="Times New Roman"/>
          <w:sz w:val="28"/>
          <w:szCs w:val="28"/>
        </w:rPr>
        <w:t>обраний. За год было проведено 5 родительских собраний</w:t>
      </w:r>
      <w:r w:rsidRPr="00B676FD">
        <w:rPr>
          <w:rFonts w:ascii="Times New Roman" w:hAnsi="Times New Roman"/>
          <w:sz w:val="28"/>
          <w:szCs w:val="28"/>
        </w:rPr>
        <w:t>, 2 заседания родительского комитета. Проводились индивидуальные беседы с родителями учащихся, доводились до их сведения успехи и проблемы учащихся в образовательном процессе, совместно решались вопросы воспитания.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Общие выводы об итогах воспитательной работы в классе: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1. Классный коллектив сложился, сложился и актив класса.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lastRenderedPageBreak/>
        <w:t>2. Высока общественная и познавательная активность учащихся в классе. Причины низкой активности отдельных учащихся: неумение планировать и организовать свою деятельность, излишняя застенчивость.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</w:t>
      </w:r>
      <w:r w:rsidRPr="00B676FD">
        <w:rPr>
          <w:rFonts w:ascii="Times New Roman" w:hAnsi="Times New Roman"/>
          <w:sz w:val="28"/>
          <w:szCs w:val="28"/>
        </w:rPr>
        <w:t>се учащиеся класса посещали занятия кружков и секций.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4. Классные часы, собрания, беседы, экскурсии, их тематика были направлены на реализацию воспитательных задач и целей. Они планировались с учетом календарных праздников, планом общешкольных мероприятий.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Все учащие</w:t>
      </w:r>
      <w:r w:rsidRPr="00B676FD">
        <w:rPr>
          <w:rFonts w:ascii="Times New Roman" w:hAnsi="Times New Roman"/>
          <w:sz w:val="28"/>
          <w:szCs w:val="28"/>
        </w:rPr>
        <w:t>ся класса принимали активное участие в школьных мероприятиях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6. В течение всего года велась работа с учителями – предметниками, работающими в классе.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7. Индивидуальная работа проводилась со всеми учащимися, но особенно с теми, кто имеет проблемы с успеваемостью, поведением.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8.Активно работал родительский комитет класса. Взаимодействие классного руководителя с родителями показало положительные результаты.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>План воспитательной работы, составленный на 2015 - 2016 учебный год, в целом реализован. Итоги воспитательной работы за год позволили выявить проблемы, над которыми предстоит активно поработать в следующем учебном году: формирование сознательного отношения к учебе, воспитание культуры поведения в школе и вне ее, активизация работы классного самоуправления, привлечение всех родителей к воспитательной работе с классом.</w:t>
      </w:r>
    </w:p>
    <w:p w:rsidR="00B676FD" w:rsidRPr="00B676FD" w:rsidRDefault="00B676FD" w:rsidP="00B676FD">
      <w:pPr>
        <w:rPr>
          <w:rFonts w:ascii="Times New Roman" w:hAnsi="Times New Roman"/>
          <w:sz w:val="28"/>
          <w:szCs w:val="28"/>
        </w:rPr>
      </w:pPr>
    </w:p>
    <w:p w:rsidR="001A6D88" w:rsidRDefault="00B676FD" w:rsidP="00B676FD">
      <w:pPr>
        <w:rPr>
          <w:rFonts w:ascii="Times New Roman" w:hAnsi="Times New Roman"/>
          <w:sz w:val="28"/>
          <w:szCs w:val="28"/>
        </w:rPr>
      </w:pPr>
      <w:r w:rsidRPr="00B676FD">
        <w:rPr>
          <w:rFonts w:ascii="Times New Roman" w:hAnsi="Times New Roman"/>
          <w:sz w:val="28"/>
          <w:szCs w:val="28"/>
        </w:rPr>
        <w:t xml:space="preserve">Классный руководитель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А.С.Харитонова</w:t>
      </w:r>
      <w:proofErr w:type="spellEnd"/>
    </w:p>
    <w:p w:rsidR="008F2557" w:rsidRDefault="008F2557" w:rsidP="00B676FD">
      <w:pPr>
        <w:rPr>
          <w:rFonts w:ascii="Times New Roman" w:hAnsi="Times New Roman"/>
          <w:sz w:val="28"/>
          <w:szCs w:val="28"/>
        </w:rPr>
      </w:pPr>
    </w:p>
    <w:p w:rsidR="009B791F" w:rsidRDefault="009B791F" w:rsidP="00B676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G:\фото Настя с Айфона\117APPLE\IMG_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Настя с Айфона\117APPLE\IMG_7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57" w:rsidRDefault="008F2557" w:rsidP="00B676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3" name="Рисунок 3" descr="G:\фото Настя с Айфона\116APPLE\IMG_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Настя с Айфона\116APPLE\IMG_6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1F" w:rsidRDefault="009B791F" w:rsidP="00B676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4179094"/>
            <wp:effectExtent l="0" t="0" r="0" b="0"/>
            <wp:docPr id="1" name="Рисунок 1" descr="G:\фото Настя с Айфона\117APPLE\IMG_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Настя с Айфона\117APPLE\IMG_7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41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85" w:rsidRDefault="00F40A85" w:rsidP="00B676FD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5" name="Рисунок 5" descr="G:\фото Настя с Айфона\117APPLE\IMG_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Настя с Айфона\117APPLE\IMG_7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0A85" w:rsidRPr="00B676FD" w:rsidRDefault="00F40A85" w:rsidP="00B676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4" name="Рисунок 4" descr="G:\фото Настя с Айфона\117APPLE\IMG_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Настя с Айфона\117APPLE\IMG_7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A85" w:rsidRPr="00B67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008"/>
    <w:rsid w:val="001A6D88"/>
    <w:rsid w:val="00203937"/>
    <w:rsid w:val="008F2557"/>
    <w:rsid w:val="009B791F"/>
    <w:rsid w:val="00B676FD"/>
    <w:rsid w:val="00C75DB6"/>
    <w:rsid w:val="00EC5008"/>
    <w:rsid w:val="00F4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DB6"/>
    <w:rPr>
      <w:sz w:val="22"/>
      <w:szCs w:val="22"/>
    </w:rPr>
  </w:style>
  <w:style w:type="paragraph" w:styleId="4">
    <w:name w:val="heading 4"/>
    <w:basedOn w:val="a"/>
    <w:next w:val="a"/>
    <w:link w:val="40"/>
    <w:qFormat/>
    <w:rsid w:val="00C75DB6"/>
    <w:pPr>
      <w:keepNext/>
      <w:spacing w:before="240" w:after="60"/>
      <w:outlineLvl w:val="3"/>
    </w:pPr>
    <w:rPr>
      <w:rFonts w:ascii="Cambria" w:eastAsia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75DB6"/>
    <w:rPr>
      <w:rFonts w:ascii="Cambria" w:eastAsia="Cambria" w:hAnsi="Cambria"/>
      <w:b/>
      <w:bCs/>
      <w:sz w:val="28"/>
      <w:szCs w:val="28"/>
    </w:rPr>
  </w:style>
  <w:style w:type="character" w:styleId="a3">
    <w:name w:val="Subtle Emphasis"/>
    <w:basedOn w:val="a0"/>
    <w:uiPriority w:val="19"/>
    <w:qFormat/>
    <w:rsid w:val="00C75DB6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9B791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DB6"/>
    <w:rPr>
      <w:sz w:val="22"/>
      <w:szCs w:val="22"/>
    </w:rPr>
  </w:style>
  <w:style w:type="paragraph" w:styleId="4">
    <w:name w:val="heading 4"/>
    <w:basedOn w:val="a"/>
    <w:next w:val="a"/>
    <w:link w:val="40"/>
    <w:qFormat/>
    <w:rsid w:val="00C75DB6"/>
    <w:pPr>
      <w:keepNext/>
      <w:spacing w:before="240" w:after="60"/>
      <w:outlineLvl w:val="3"/>
    </w:pPr>
    <w:rPr>
      <w:rFonts w:ascii="Cambria" w:eastAsia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75DB6"/>
    <w:rPr>
      <w:rFonts w:ascii="Cambria" w:eastAsia="Cambria" w:hAnsi="Cambria"/>
      <w:b/>
      <w:bCs/>
      <w:sz w:val="28"/>
      <w:szCs w:val="28"/>
    </w:rPr>
  </w:style>
  <w:style w:type="character" w:styleId="a3">
    <w:name w:val="Subtle Emphasis"/>
    <w:basedOn w:val="a0"/>
    <w:uiPriority w:val="19"/>
    <w:qFormat/>
    <w:rsid w:val="00C75DB6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9B791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2019-04-16T19:16:00Z</dcterms:created>
  <dcterms:modified xsi:type="dcterms:W3CDTF">2019-04-16T21:45:00Z</dcterms:modified>
</cp:coreProperties>
</file>